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sz w:val="28"/>
          <w:szCs w:val="28"/>
        </w:rPr>
        <w:t>«Пигаревский детский сад «Сказка»</w:t>
      </w: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>Консультация</w:t>
      </w:r>
      <w:r>
        <w:rPr>
          <w:rStyle w:val="c10"/>
          <w:sz w:val="28"/>
          <w:szCs w:val="28"/>
        </w:rPr>
        <w:t xml:space="preserve"> </w:t>
      </w:r>
      <w:r>
        <w:rPr>
          <w:rStyle w:val="c10"/>
          <w:b/>
          <w:sz w:val="28"/>
          <w:szCs w:val="28"/>
        </w:rPr>
        <w:t>для</w:t>
      </w:r>
      <w:r>
        <w:rPr>
          <w:rStyle w:val="c10"/>
          <w:sz w:val="28"/>
          <w:szCs w:val="28"/>
        </w:rPr>
        <w:t xml:space="preserve"> </w:t>
      </w:r>
      <w:r>
        <w:rPr>
          <w:rStyle w:val="c10"/>
          <w:b/>
          <w:sz w:val="28"/>
          <w:szCs w:val="28"/>
        </w:rPr>
        <w:t>воспитателей</w:t>
      </w:r>
      <w:r>
        <w:rPr>
          <w:rStyle w:val="c10"/>
          <w:sz w:val="28"/>
          <w:szCs w:val="28"/>
        </w:rPr>
        <w:t xml:space="preserve"> </w:t>
      </w:r>
      <w:r>
        <w:rPr>
          <w:rStyle w:val="c10"/>
          <w:b/>
          <w:bCs/>
          <w:sz w:val="28"/>
          <w:szCs w:val="28"/>
        </w:rPr>
        <w:t>на тему</w:t>
      </w:r>
      <w:r w:rsidR="00C77B0C">
        <w:rPr>
          <w:rStyle w:val="c10"/>
          <w:b/>
          <w:bCs/>
          <w:sz w:val="28"/>
          <w:szCs w:val="28"/>
        </w:rPr>
        <w:t>:</w:t>
      </w:r>
      <w:bookmarkStart w:id="0" w:name="_GoBack"/>
      <w:bookmarkEnd w:id="0"/>
    </w:p>
    <w:p w:rsidR="003D7248" w:rsidRPr="003D7248" w:rsidRDefault="003D7248" w:rsidP="003D7248">
      <w:pPr>
        <w:spacing w:after="0" w:line="240" w:lineRule="auto"/>
        <w:ind w:firstLine="720"/>
        <w:jc w:val="center"/>
        <w:rPr>
          <w:rStyle w:val="c10"/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7248">
        <w:rPr>
          <w:rStyle w:val="c10"/>
          <w:rFonts w:ascii="Times New Roman" w:hAnsi="Times New Roman" w:cs="Times New Roman"/>
          <w:b/>
          <w:bCs/>
          <w:sz w:val="28"/>
          <w:szCs w:val="28"/>
        </w:rPr>
        <w:t>«</w:t>
      </w:r>
      <w:r w:rsidRPr="003D72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Упражнения для подготовки руки ребёнка к письму</w:t>
      </w:r>
      <w:r w:rsidRPr="003D7248">
        <w:rPr>
          <w:rFonts w:ascii="Times New Roman" w:hAnsi="Times New Roman" w:cs="Times New Roman"/>
          <w:b/>
          <w:sz w:val="28"/>
          <w:szCs w:val="28"/>
        </w:rPr>
        <w:t>»</w:t>
      </w:r>
    </w:p>
    <w:p w:rsidR="003D7248" w:rsidRP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sz w:val="28"/>
          <w:szCs w:val="28"/>
        </w:rPr>
      </w:pPr>
    </w:p>
    <w:p w:rsidR="003D7248" w:rsidRP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                                                                     </w:t>
      </w: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rStyle w:val="c10"/>
          <w:b/>
          <w:bCs/>
          <w:sz w:val="28"/>
          <w:szCs w:val="28"/>
        </w:rPr>
      </w:pPr>
      <w:r>
        <w:rPr>
          <w:rStyle w:val="c10"/>
          <w:b/>
          <w:sz w:val="28"/>
          <w:szCs w:val="28"/>
        </w:rPr>
        <w:t xml:space="preserve">Учитель – дефектолог: </w:t>
      </w:r>
      <w:proofErr w:type="spellStart"/>
      <w:r>
        <w:rPr>
          <w:rStyle w:val="c10"/>
          <w:b/>
          <w:sz w:val="28"/>
          <w:szCs w:val="28"/>
        </w:rPr>
        <w:t>Ребриева</w:t>
      </w:r>
      <w:proofErr w:type="spellEnd"/>
      <w:r>
        <w:rPr>
          <w:rStyle w:val="c10"/>
          <w:b/>
          <w:sz w:val="28"/>
          <w:szCs w:val="28"/>
        </w:rPr>
        <w:t xml:space="preserve"> Е.В.</w:t>
      </w: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rStyle w:val="c10"/>
          <w:b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bCs/>
          <w:sz w:val="28"/>
          <w:szCs w:val="28"/>
        </w:rPr>
      </w:pPr>
      <w:r>
        <w:rPr>
          <w:rStyle w:val="c10"/>
          <w:sz w:val="28"/>
          <w:szCs w:val="28"/>
        </w:rPr>
        <w:t xml:space="preserve">                                            х. Пигаревский</w:t>
      </w:r>
    </w:p>
    <w:p w:rsidR="003D7248" w:rsidRDefault="003D7248" w:rsidP="003D724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                       </w:t>
      </w:r>
      <w:r w:rsidR="00C77B0C">
        <w:rPr>
          <w:rStyle w:val="c10"/>
          <w:sz w:val="28"/>
          <w:szCs w:val="28"/>
        </w:rPr>
        <w:t xml:space="preserve">                            2026</w:t>
      </w:r>
      <w:r>
        <w:rPr>
          <w:rStyle w:val="c10"/>
          <w:sz w:val="28"/>
          <w:szCs w:val="28"/>
        </w:rPr>
        <w:t xml:space="preserve"> г.</w:t>
      </w:r>
    </w:p>
    <w:p w:rsidR="008D35B6" w:rsidRDefault="008D35B6" w:rsidP="003D7248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8D35B6" w:rsidRPr="003D7248" w:rsidRDefault="008D35B6" w:rsidP="003D7248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Задача этих упражнений — не научить ребенка выводить буквы на листке, а подготовить, натренировать его руку, зрительное восприятие и умение ориентироваться на листке бумаге.</w:t>
      </w:r>
    </w:p>
    <w:p w:rsidR="008D35B6" w:rsidRPr="003D7248" w:rsidRDefault="008D35B6" w:rsidP="003D7248">
      <w:pPr>
        <w:numPr>
          <w:ilvl w:val="3"/>
          <w:numId w:val="1"/>
        </w:num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Зарядка с карандашом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движения сначала выполняются медленно. Убыстрять можно постепенно, если у ребенка получается.</w:t>
      </w:r>
    </w:p>
    <w:p w:rsidR="008D35B6" w:rsidRPr="003D7248" w:rsidRDefault="008D35B6" w:rsidP="003D7248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Зажать карандаш между ладошками и плавно катать его вперед - назад;</w:t>
      </w:r>
    </w:p>
    <w:p w:rsidR="008D35B6" w:rsidRPr="003D7248" w:rsidRDefault="008D35B6" w:rsidP="003D7248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карандаш на стол и катайте его ладошкой;</w:t>
      </w:r>
    </w:p>
    <w:p w:rsidR="008D35B6" w:rsidRPr="003D7248" w:rsidRDefault="008D35B6" w:rsidP="003D7248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Зажать карандаш большим и указательным пальцами, поставить его кончик на лист бумаги и сделать точку. Потом пальчиками плавно опуститься вниз по карандашу;</w:t>
      </w:r>
    </w:p>
    <w:p w:rsidR="008D35B6" w:rsidRPr="003D7248" w:rsidRDefault="008D35B6" w:rsidP="003D7248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ладошку на стол, разведите пальцы. Другой рукой взять карандаш и прикоснуться им между пальчиками;</w:t>
      </w:r>
    </w:p>
    <w:p w:rsidR="008D35B6" w:rsidRPr="003D7248" w:rsidRDefault="008D35B6" w:rsidP="003D7248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карандаш указательным, большим и средним пальцами и вращайте его.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Зарядка для пальчиков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Вытяните руку перед собой, растопырьте пальцы, а потом с силой сожмите;</w:t>
      </w:r>
    </w:p>
    <w:p w:rsidR="008D35B6" w:rsidRPr="003D7248" w:rsidRDefault="008D35B6" w:rsidP="003D7248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Постучите по столу пальчиками так, словно вы играете на пианино;</w:t>
      </w:r>
    </w:p>
    <w:p w:rsidR="008D35B6" w:rsidRPr="003D7248" w:rsidRDefault="008D35B6" w:rsidP="003D7248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Вращайте кистями рук по кругу, встряхните ими, разотрите;</w:t>
      </w:r>
    </w:p>
    <w:p w:rsidR="008D35B6" w:rsidRPr="003D7248" w:rsidRDefault="008D35B6" w:rsidP="003D7248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ладошки грецкий орех и катайте его вперед-назад;</w:t>
      </w:r>
    </w:p>
    <w:p w:rsidR="008D35B6" w:rsidRPr="003D7248" w:rsidRDefault="008D35B6" w:rsidP="003D7248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Переплести пальцы рук (сделать “замок”), потом разжать пальчики.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точкам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Обозначьте любой простой рисунок точками и попросите ребенка провести по ним линии.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Пройти по лабиринту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лабиринт (можно приобрести готовые книжечки с лабиринтами), попросите ребенка пройти по лабиринту, нарисовав линию так, чтобы не задеть стенки.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по трафарету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Подберите интересные трафареты и попросите ребенка обвести их. В качестве трафаретов могут выступать фигуры из конструктора, крышки от бутылок, формы для песка и другие предметы.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в технике мозаика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цветную бумагу. Пусть нарвет как можно больше маленьких цветных кусочков, из которых потом можно сделать аппликацию. Она может быть как в свободном стиле, так и по заданному рисунку. Бумагу также можно скатывать в шарики и приклеивать.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мелом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часто приобретают мольберт для рисования, одна сторона которого — меловая доска. Рисование мелом на такой доске — отличная тренировка для детских пальчиков.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ладошками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Расстелите перед ребенком большой лист ватмана, дайте краски и попросите что-нибудь нарисовать ладошками.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Выкладывание узора из спичек или счетных палочек (веточек, зубочисток)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или нарисуйте простые геометрические фигуры или узоры. Попросите ребенка повторить изображение, выложив его с помощью спичек или палочек.</w:t>
      </w:r>
    </w:p>
    <w:p w:rsidR="008D35B6" w:rsidRPr="003D7248" w:rsidRDefault="008D35B6" w:rsidP="003D7248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Картины из пластилина</w:t>
      </w:r>
      <w:r w:rsidR="003D7248" w:rsidRPr="003D7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35B6" w:rsidRPr="003D7248" w:rsidRDefault="008D35B6" w:rsidP="003D7248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Разомните пластилин, возьмите картон и распределите по нему пластилин. Придумайте заранее рисунок и выложите его на пластилине из семечек, косточек или камушков.</w:t>
      </w:r>
    </w:p>
    <w:p w:rsidR="006D20A2" w:rsidRPr="003D7248" w:rsidRDefault="003D7248" w:rsidP="003D7248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48">
        <w:rPr>
          <w:rFonts w:ascii="Times New Roman" w:hAnsi="Times New Roman" w:cs="Times New Roman"/>
          <w:b/>
          <w:sz w:val="28"/>
          <w:szCs w:val="28"/>
        </w:rPr>
        <w:t>Не забывайте хвалить детей!</w:t>
      </w:r>
    </w:p>
    <w:sectPr w:rsidR="006D20A2" w:rsidRPr="003D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3D71"/>
    <w:multiLevelType w:val="hybridMultilevel"/>
    <w:tmpl w:val="96445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9F4660"/>
    <w:multiLevelType w:val="multilevel"/>
    <w:tmpl w:val="74B0E5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F6F10"/>
    <w:multiLevelType w:val="hybridMultilevel"/>
    <w:tmpl w:val="32EE5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903CEA"/>
    <w:multiLevelType w:val="hybridMultilevel"/>
    <w:tmpl w:val="B6FEE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D0"/>
    <w:rsid w:val="003D7248"/>
    <w:rsid w:val="006D20A2"/>
    <w:rsid w:val="008D35B6"/>
    <w:rsid w:val="009140D0"/>
    <w:rsid w:val="00C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B6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D72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D7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B6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D72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D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5</cp:revision>
  <dcterms:created xsi:type="dcterms:W3CDTF">2024-07-21T07:42:00Z</dcterms:created>
  <dcterms:modified xsi:type="dcterms:W3CDTF">2026-05-12T08:51:00Z</dcterms:modified>
</cp:coreProperties>
</file>